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197533" w14:textId="77777777" w:rsidR="000B2DE4" w:rsidRPr="001F2943" w:rsidRDefault="00A60E73">
      <w:pPr>
        <w:rPr>
          <w:rFonts w:asciiTheme="majorHAnsi" w:hAnsiTheme="majorHAnsi"/>
          <w:sz w:val="40"/>
        </w:rPr>
      </w:pPr>
      <w:r w:rsidRPr="001F2943">
        <w:rPr>
          <w:rFonts w:asciiTheme="majorHAnsi" w:hAnsiTheme="majorHAnsi"/>
          <w:b/>
          <w:sz w:val="40"/>
        </w:rPr>
        <w:t>Music for your Wedding</w:t>
      </w:r>
      <w:r w:rsidR="001F2943" w:rsidRPr="001F2943">
        <w:rPr>
          <w:rFonts w:asciiTheme="majorHAnsi" w:hAnsiTheme="majorHAnsi"/>
          <w:sz w:val="40"/>
        </w:rPr>
        <w:t xml:space="preserve"> —  </w:t>
      </w:r>
      <w:r w:rsidRPr="001F2943">
        <w:rPr>
          <w:rFonts w:asciiTheme="majorHAnsi" w:hAnsiTheme="majorHAnsi"/>
          <w:sz w:val="40"/>
        </w:rPr>
        <w:t>Wedding Mass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6720"/>
      </w:tblGrid>
      <w:tr w:rsidR="00A60E73" w14:paraId="75207D1E" w14:textId="77777777" w:rsidTr="001F2943">
        <w:tc>
          <w:tcPr>
            <w:tcW w:w="2388" w:type="dxa"/>
          </w:tcPr>
          <w:p w14:paraId="55B21D43" w14:textId="77777777" w:rsidR="00A60E73" w:rsidRDefault="00A60E73" w:rsidP="00604A53">
            <w:pPr>
              <w:pStyle w:val="Music"/>
            </w:pPr>
            <w:r>
              <w:t>Names</w:t>
            </w:r>
          </w:p>
        </w:tc>
        <w:tc>
          <w:tcPr>
            <w:tcW w:w="6720" w:type="dxa"/>
          </w:tcPr>
          <w:p w14:paraId="2D19775F" w14:textId="77777777" w:rsidR="00A60E73" w:rsidRPr="00397AD5" w:rsidRDefault="00A60E73" w:rsidP="00397AD5">
            <w:pPr>
              <w:pStyle w:val="Choice"/>
              <w:rPr>
                <w:i w:val="0"/>
              </w:rPr>
            </w:pPr>
          </w:p>
          <w:p w14:paraId="45053DCB" w14:textId="77777777" w:rsidR="00604A53" w:rsidRPr="00397AD5" w:rsidRDefault="00604A53" w:rsidP="00397AD5">
            <w:pPr>
              <w:pStyle w:val="Choice"/>
              <w:rPr>
                <w:i w:val="0"/>
              </w:rPr>
            </w:pPr>
          </w:p>
        </w:tc>
      </w:tr>
      <w:tr w:rsidR="00A60E73" w14:paraId="23AB5BF2" w14:textId="77777777" w:rsidTr="001F2943">
        <w:tc>
          <w:tcPr>
            <w:tcW w:w="2388" w:type="dxa"/>
          </w:tcPr>
          <w:p w14:paraId="7A6CE912" w14:textId="77777777" w:rsidR="00A60E73" w:rsidRDefault="00A60E73" w:rsidP="00604A53">
            <w:pPr>
              <w:pStyle w:val="Music"/>
            </w:pPr>
            <w:r>
              <w:t>Date &amp; Time</w:t>
            </w:r>
          </w:p>
        </w:tc>
        <w:tc>
          <w:tcPr>
            <w:tcW w:w="6720" w:type="dxa"/>
          </w:tcPr>
          <w:p w14:paraId="3F365D70" w14:textId="77777777" w:rsidR="00A60E73" w:rsidRPr="00397AD5" w:rsidRDefault="00A60E73" w:rsidP="00397AD5">
            <w:pPr>
              <w:pStyle w:val="Choice"/>
              <w:rPr>
                <w:i w:val="0"/>
              </w:rPr>
            </w:pPr>
          </w:p>
        </w:tc>
      </w:tr>
      <w:tr w:rsidR="00A60E73" w14:paraId="3ACBA323" w14:textId="77777777" w:rsidTr="001F2943">
        <w:tc>
          <w:tcPr>
            <w:tcW w:w="2388" w:type="dxa"/>
          </w:tcPr>
          <w:p w14:paraId="7FF3069C" w14:textId="77777777" w:rsidR="00A60E73" w:rsidRDefault="00A60E73" w:rsidP="00604A53">
            <w:pPr>
              <w:pStyle w:val="Music"/>
            </w:pPr>
            <w:r>
              <w:t>Contact details</w:t>
            </w:r>
          </w:p>
        </w:tc>
        <w:tc>
          <w:tcPr>
            <w:tcW w:w="6720" w:type="dxa"/>
          </w:tcPr>
          <w:p w14:paraId="29519B9D" w14:textId="77777777" w:rsidR="00A60E73" w:rsidRPr="00397AD5" w:rsidRDefault="00A60E73" w:rsidP="00397AD5">
            <w:pPr>
              <w:pStyle w:val="Choice"/>
              <w:rPr>
                <w:i w:val="0"/>
              </w:rPr>
            </w:pPr>
          </w:p>
        </w:tc>
      </w:tr>
      <w:tr w:rsidR="00A60E73" w14:paraId="62816881" w14:textId="77777777" w:rsidTr="001F2943">
        <w:tc>
          <w:tcPr>
            <w:tcW w:w="2388" w:type="dxa"/>
          </w:tcPr>
          <w:p w14:paraId="313E4C09" w14:textId="77777777" w:rsidR="00A60E73" w:rsidRDefault="00397038" w:rsidP="00604A53">
            <w:pPr>
              <w:pStyle w:val="Music"/>
            </w:pPr>
            <w:r>
              <w:t>Priest</w:t>
            </w:r>
          </w:p>
        </w:tc>
        <w:tc>
          <w:tcPr>
            <w:tcW w:w="6720" w:type="dxa"/>
          </w:tcPr>
          <w:p w14:paraId="3DF7B256" w14:textId="77777777" w:rsidR="00A60E73" w:rsidRPr="00397AD5" w:rsidRDefault="00A60E73" w:rsidP="00397AD5">
            <w:pPr>
              <w:pStyle w:val="Choice"/>
              <w:rPr>
                <w:i w:val="0"/>
              </w:rPr>
            </w:pPr>
          </w:p>
        </w:tc>
      </w:tr>
      <w:tr w:rsidR="009E06F7" w14:paraId="1CB635F3" w14:textId="77777777" w:rsidTr="001F2943">
        <w:tc>
          <w:tcPr>
            <w:tcW w:w="2388" w:type="dxa"/>
          </w:tcPr>
          <w:p w14:paraId="6AAE4969" w14:textId="15406114" w:rsidR="009E06F7" w:rsidRDefault="009E06F7" w:rsidP="00604A53">
            <w:pPr>
              <w:pStyle w:val="Music"/>
            </w:pPr>
            <w:r>
              <w:t>Musicians</w:t>
            </w:r>
          </w:p>
        </w:tc>
        <w:tc>
          <w:tcPr>
            <w:tcW w:w="6720" w:type="dxa"/>
          </w:tcPr>
          <w:p w14:paraId="3B433788" w14:textId="77777777" w:rsidR="009E06F7" w:rsidRPr="00397AD5" w:rsidRDefault="009E06F7" w:rsidP="00397AD5">
            <w:pPr>
              <w:pStyle w:val="Choice"/>
              <w:rPr>
                <w:i w:val="0"/>
              </w:rPr>
            </w:pPr>
          </w:p>
        </w:tc>
      </w:tr>
    </w:tbl>
    <w:p w14:paraId="1992FFD9" w14:textId="77777777" w:rsidR="00A60E73" w:rsidRDefault="00A60E73">
      <w:pPr>
        <w:rPr>
          <w:rFonts w:asciiTheme="majorHAnsi" w:hAnsiTheme="majorHAnsi"/>
          <w:sz w:val="16"/>
          <w:szCs w:val="16"/>
        </w:rPr>
      </w:pPr>
    </w:p>
    <w:tbl>
      <w:tblPr>
        <w:tblStyle w:val="TableGrid"/>
        <w:tblW w:w="0" w:type="auto"/>
        <w:tblLook w:val="0680" w:firstRow="0" w:lastRow="0" w:firstColumn="1" w:lastColumn="0" w:noHBand="1" w:noVBand="1"/>
      </w:tblPr>
      <w:tblGrid>
        <w:gridCol w:w="2838"/>
        <w:gridCol w:w="2839"/>
        <w:gridCol w:w="3431"/>
      </w:tblGrid>
      <w:tr w:rsidR="001705D0" w:rsidRPr="00604A53" w14:paraId="552ECADE" w14:textId="77777777" w:rsidTr="001705D0">
        <w:tc>
          <w:tcPr>
            <w:tcW w:w="2838" w:type="dxa"/>
            <w:tcBorders>
              <w:top w:val="single" w:sz="18" w:space="0" w:color="auto"/>
              <w:left w:val="single" w:sz="18" w:space="0" w:color="auto"/>
              <w:bottom w:val="nil"/>
            </w:tcBorders>
            <w:shd w:val="clear" w:color="auto" w:fill="BFBFBF" w:themeFill="background1" w:themeFillShade="BF"/>
          </w:tcPr>
          <w:p w14:paraId="20F2A811" w14:textId="77777777" w:rsidR="001705D0" w:rsidRPr="00604A53" w:rsidRDefault="001705D0" w:rsidP="001705D0">
            <w:pPr>
              <w:spacing w:before="60" w:after="60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>
              <w:rPr>
                <w:rFonts w:asciiTheme="majorHAnsi" w:hAnsiTheme="majorHAnsi"/>
                <w:b/>
                <w:color w:val="FFFFFF" w:themeColor="background1"/>
              </w:rPr>
              <w:t>Procession</w:t>
            </w:r>
            <w:r w:rsidRPr="00604A53">
              <w:rPr>
                <w:rFonts w:asciiTheme="majorHAnsi" w:hAnsiTheme="majorHAnsi"/>
                <w:b/>
                <w:color w:val="FFFFFF" w:themeColor="background1"/>
              </w:rPr>
              <w:t xml:space="preserve"> Ideas</w:t>
            </w:r>
          </w:p>
        </w:tc>
        <w:tc>
          <w:tcPr>
            <w:tcW w:w="2839" w:type="dxa"/>
            <w:tcBorders>
              <w:top w:val="single" w:sz="18" w:space="0" w:color="auto"/>
              <w:bottom w:val="nil"/>
            </w:tcBorders>
            <w:shd w:val="clear" w:color="auto" w:fill="BFBFBF" w:themeFill="background1" w:themeFillShade="BF"/>
          </w:tcPr>
          <w:p w14:paraId="1826470E" w14:textId="77777777" w:rsidR="001705D0" w:rsidRPr="00604A53" w:rsidRDefault="001705D0" w:rsidP="001705D0">
            <w:pPr>
              <w:spacing w:before="60" w:after="60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 w:rsidRPr="00604A53">
              <w:rPr>
                <w:rFonts w:asciiTheme="majorHAnsi" w:hAnsiTheme="majorHAnsi"/>
                <w:b/>
                <w:color w:val="FFFFFF" w:themeColor="background1"/>
              </w:rPr>
              <w:t>Hymn Ideas</w:t>
            </w:r>
          </w:p>
        </w:tc>
        <w:tc>
          <w:tcPr>
            <w:tcW w:w="3431" w:type="dxa"/>
            <w:tcBorders>
              <w:top w:val="single" w:sz="18" w:space="0" w:color="auto"/>
              <w:bottom w:val="nil"/>
              <w:right w:val="single" w:sz="18" w:space="0" w:color="auto"/>
            </w:tcBorders>
            <w:shd w:val="clear" w:color="auto" w:fill="BFBFBF" w:themeFill="background1" w:themeFillShade="BF"/>
          </w:tcPr>
          <w:p w14:paraId="0F80A461" w14:textId="77777777" w:rsidR="001705D0" w:rsidRPr="00604A53" w:rsidRDefault="001705D0" w:rsidP="001705D0">
            <w:pPr>
              <w:spacing w:before="60" w:after="60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>
              <w:rPr>
                <w:rFonts w:asciiTheme="majorHAnsi" w:hAnsiTheme="majorHAnsi"/>
                <w:b/>
                <w:color w:val="FFFFFF" w:themeColor="background1"/>
              </w:rPr>
              <w:t>Other</w:t>
            </w:r>
            <w:r w:rsidRPr="00604A53">
              <w:rPr>
                <w:rFonts w:asciiTheme="majorHAnsi" w:hAnsiTheme="majorHAnsi"/>
                <w:b/>
                <w:color w:val="FFFFFF" w:themeColor="background1"/>
              </w:rPr>
              <w:t xml:space="preserve"> Ideas</w:t>
            </w:r>
          </w:p>
        </w:tc>
      </w:tr>
      <w:tr w:rsidR="001705D0" w14:paraId="28869C03" w14:textId="77777777" w:rsidTr="001705D0">
        <w:tc>
          <w:tcPr>
            <w:tcW w:w="2838" w:type="dxa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14:paraId="7F29983C" w14:textId="77777777" w:rsidR="001705D0" w:rsidRDefault="001705D0" w:rsidP="001705D0">
            <w:pPr>
              <w:rPr>
                <w:rFonts w:asciiTheme="majorHAnsi" w:hAnsiTheme="majorHAnsi"/>
              </w:rPr>
            </w:pPr>
          </w:p>
          <w:p w14:paraId="79C24415" w14:textId="77777777" w:rsidR="001705D0" w:rsidRDefault="001705D0" w:rsidP="001705D0">
            <w:pPr>
              <w:rPr>
                <w:rFonts w:asciiTheme="majorHAnsi" w:hAnsiTheme="majorHAnsi"/>
              </w:rPr>
            </w:pPr>
          </w:p>
          <w:p w14:paraId="2CBAD76F" w14:textId="77777777" w:rsidR="001705D0" w:rsidRDefault="001705D0" w:rsidP="001705D0">
            <w:pPr>
              <w:rPr>
                <w:rFonts w:asciiTheme="majorHAnsi" w:hAnsiTheme="majorHAnsi"/>
              </w:rPr>
            </w:pPr>
          </w:p>
          <w:p w14:paraId="16E79644" w14:textId="77777777" w:rsidR="001705D0" w:rsidRDefault="001705D0" w:rsidP="001705D0">
            <w:pPr>
              <w:rPr>
                <w:rFonts w:asciiTheme="majorHAnsi" w:hAnsiTheme="majorHAnsi"/>
              </w:rPr>
            </w:pPr>
          </w:p>
        </w:tc>
        <w:tc>
          <w:tcPr>
            <w:tcW w:w="2839" w:type="dxa"/>
            <w:tcBorders>
              <w:top w:val="nil"/>
              <w:bottom w:val="single" w:sz="18" w:space="0" w:color="auto"/>
            </w:tcBorders>
          </w:tcPr>
          <w:p w14:paraId="4D7C797B" w14:textId="77777777" w:rsidR="001705D0" w:rsidRDefault="001705D0" w:rsidP="001705D0">
            <w:pPr>
              <w:rPr>
                <w:rFonts w:asciiTheme="majorHAnsi" w:hAnsiTheme="majorHAnsi"/>
              </w:rPr>
            </w:pPr>
          </w:p>
          <w:p w14:paraId="3B4D482A" w14:textId="77777777" w:rsidR="001705D0" w:rsidRDefault="001705D0" w:rsidP="001705D0">
            <w:pPr>
              <w:rPr>
                <w:rFonts w:asciiTheme="majorHAnsi" w:hAnsiTheme="majorHAnsi"/>
              </w:rPr>
            </w:pPr>
          </w:p>
        </w:tc>
        <w:tc>
          <w:tcPr>
            <w:tcW w:w="3431" w:type="dxa"/>
            <w:tcBorders>
              <w:top w:val="nil"/>
              <w:bottom w:val="single" w:sz="18" w:space="0" w:color="auto"/>
              <w:right w:val="single" w:sz="18" w:space="0" w:color="auto"/>
            </w:tcBorders>
          </w:tcPr>
          <w:p w14:paraId="1ED63CFD" w14:textId="77777777" w:rsidR="001705D0" w:rsidRDefault="001705D0" w:rsidP="001705D0">
            <w:pPr>
              <w:rPr>
                <w:rFonts w:asciiTheme="majorHAnsi" w:hAnsiTheme="majorHAnsi"/>
              </w:rPr>
            </w:pPr>
          </w:p>
          <w:p w14:paraId="1BEE8590" w14:textId="77777777" w:rsidR="001705D0" w:rsidRDefault="001705D0" w:rsidP="001705D0">
            <w:pPr>
              <w:rPr>
                <w:rFonts w:asciiTheme="majorHAnsi" w:hAnsiTheme="majorHAnsi"/>
              </w:rPr>
            </w:pPr>
          </w:p>
        </w:tc>
      </w:tr>
    </w:tbl>
    <w:p w14:paraId="7F70AEE6" w14:textId="77777777" w:rsidR="001705D0" w:rsidRPr="00604A53" w:rsidRDefault="001705D0">
      <w:pPr>
        <w:rPr>
          <w:rFonts w:asciiTheme="majorHAnsi" w:hAnsiTheme="majorHAnsi"/>
          <w:sz w:val="16"/>
          <w:szCs w:val="16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6720"/>
      </w:tblGrid>
      <w:tr w:rsidR="00A60E73" w:rsidRPr="00604A53" w14:paraId="7F82E5DA" w14:textId="77777777" w:rsidTr="001F2943">
        <w:tc>
          <w:tcPr>
            <w:tcW w:w="2388" w:type="dxa"/>
            <w:tcBorders>
              <w:bottom w:val="nil"/>
            </w:tcBorders>
          </w:tcPr>
          <w:p w14:paraId="376DD949" w14:textId="77777777" w:rsidR="00A60E73" w:rsidRPr="00604A53" w:rsidRDefault="00A60E73" w:rsidP="00604A53">
            <w:pPr>
              <w:pStyle w:val="Music"/>
            </w:pPr>
            <w:r w:rsidRPr="00604A53">
              <w:t>Music before</w:t>
            </w:r>
          </w:p>
        </w:tc>
        <w:tc>
          <w:tcPr>
            <w:tcW w:w="6720" w:type="dxa"/>
            <w:tcBorders>
              <w:bottom w:val="nil"/>
            </w:tcBorders>
          </w:tcPr>
          <w:p w14:paraId="0C359ADE" w14:textId="77777777" w:rsidR="00A60E73" w:rsidRPr="00604A53" w:rsidRDefault="00A60E73" w:rsidP="00604A53">
            <w:pPr>
              <w:pStyle w:val="Music"/>
            </w:pPr>
          </w:p>
        </w:tc>
      </w:tr>
      <w:tr w:rsidR="00A60E73" w:rsidRPr="00A60E73" w14:paraId="5AAA6C4E" w14:textId="77777777" w:rsidTr="001F2943">
        <w:tc>
          <w:tcPr>
            <w:tcW w:w="9108" w:type="dxa"/>
            <w:gridSpan w:val="2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5BB8C6AB" w14:textId="77777777" w:rsidR="00A60E73" w:rsidRPr="00A60E73" w:rsidRDefault="00A60E73" w:rsidP="00A60E73">
            <w:pPr>
              <w:spacing w:before="60" w:after="60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 w:rsidRPr="00A60E73">
              <w:rPr>
                <w:rFonts w:asciiTheme="majorHAnsi" w:hAnsiTheme="majorHAnsi"/>
                <w:b/>
                <w:color w:val="FFFFFF" w:themeColor="background1"/>
              </w:rPr>
              <w:t>Introductory Rites</w:t>
            </w:r>
          </w:p>
        </w:tc>
      </w:tr>
      <w:tr w:rsidR="00A60E73" w:rsidRPr="00A60E73" w14:paraId="33C59F2B" w14:textId="77777777" w:rsidTr="001F2943">
        <w:tc>
          <w:tcPr>
            <w:tcW w:w="2388" w:type="dxa"/>
            <w:tcBorders>
              <w:top w:val="nil"/>
            </w:tcBorders>
          </w:tcPr>
          <w:p w14:paraId="5709D289" w14:textId="77777777" w:rsidR="00A60E73" w:rsidRPr="00604A53" w:rsidRDefault="00A60E73" w:rsidP="00604A53">
            <w:pPr>
              <w:pStyle w:val="Music"/>
            </w:pPr>
            <w:r w:rsidRPr="00604A53">
              <w:t>Entrance Procession</w:t>
            </w:r>
          </w:p>
        </w:tc>
        <w:tc>
          <w:tcPr>
            <w:tcW w:w="6720" w:type="dxa"/>
            <w:tcBorders>
              <w:top w:val="nil"/>
            </w:tcBorders>
          </w:tcPr>
          <w:p w14:paraId="2EDEC8AF" w14:textId="61D8FFC6" w:rsidR="00A60E73" w:rsidRPr="00397038" w:rsidRDefault="00A60E73" w:rsidP="00397038">
            <w:pPr>
              <w:pStyle w:val="Choice"/>
            </w:pPr>
          </w:p>
        </w:tc>
      </w:tr>
      <w:tr w:rsidR="00A60E73" w:rsidRPr="00A60E73" w14:paraId="6870983A" w14:textId="77777777" w:rsidTr="001F2943">
        <w:tc>
          <w:tcPr>
            <w:tcW w:w="2388" w:type="dxa"/>
          </w:tcPr>
          <w:p w14:paraId="3F77F3F0" w14:textId="2BCBD43E" w:rsidR="00A60E73" w:rsidRPr="00604A53" w:rsidRDefault="006C4C99" w:rsidP="00604A53">
            <w:pPr>
              <w:pStyle w:val="Music"/>
            </w:pPr>
            <w:r>
              <w:t>[</w:t>
            </w:r>
            <w:r w:rsidR="00A60E73" w:rsidRPr="00604A53">
              <w:t>Opening Hymn</w:t>
            </w:r>
            <w:r>
              <w:t>]</w:t>
            </w:r>
          </w:p>
        </w:tc>
        <w:tc>
          <w:tcPr>
            <w:tcW w:w="6720" w:type="dxa"/>
          </w:tcPr>
          <w:p w14:paraId="77D60451" w14:textId="77777777" w:rsidR="00A60E73" w:rsidRPr="00A60E73" w:rsidRDefault="00A60E73" w:rsidP="00397038">
            <w:pPr>
              <w:pStyle w:val="Choice"/>
            </w:pPr>
          </w:p>
        </w:tc>
      </w:tr>
      <w:tr w:rsidR="00A60E73" w:rsidRPr="009E06F7" w14:paraId="6531E541" w14:textId="77777777" w:rsidTr="001F2943">
        <w:tc>
          <w:tcPr>
            <w:tcW w:w="2388" w:type="dxa"/>
          </w:tcPr>
          <w:p w14:paraId="428CCC33" w14:textId="77777777" w:rsidR="00A60E73" w:rsidRPr="009E06F7" w:rsidRDefault="00A60E73" w:rsidP="009E06F7">
            <w:pPr>
              <w:pStyle w:val="Non-Music"/>
            </w:pPr>
            <w:r w:rsidRPr="009E06F7">
              <w:t>Greeting</w:t>
            </w:r>
          </w:p>
        </w:tc>
        <w:tc>
          <w:tcPr>
            <w:tcW w:w="6720" w:type="dxa"/>
          </w:tcPr>
          <w:p w14:paraId="2E82A648" w14:textId="77777777" w:rsidR="00A60E73" w:rsidRPr="009E06F7" w:rsidRDefault="00A60E73" w:rsidP="009E06F7">
            <w:pPr>
              <w:pStyle w:val="Non-Music"/>
            </w:pPr>
          </w:p>
        </w:tc>
      </w:tr>
      <w:tr w:rsidR="00397038" w:rsidRPr="00A60E73" w14:paraId="0DB5EB1D" w14:textId="77777777" w:rsidTr="001F2943">
        <w:tc>
          <w:tcPr>
            <w:tcW w:w="2388" w:type="dxa"/>
          </w:tcPr>
          <w:p w14:paraId="4634EB4B" w14:textId="77777777" w:rsidR="00397038" w:rsidRPr="00604A53" w:rsidRDefault="00397038" w:rsidP="00397038">
            <w:pPr>
              <w:pStyle w:val="Music"/>
            </w:pPr>
            <w:r>
              <w:t>Gloria</w:t>
            </w:r>
          </w:p>
        </w:tc>
        <w:tc>
          <w:tcPr>
            <w:tcW w:w="6720" w:type="dxa"/>
          </w:tcPr>
          <w:p w14:paraId="77337FAC" w14:textId="77777777" w:rsidR="00397038" w:rsidRPr="00A60E73" w:rsidRDefault="00397038" w:rsidP="00397038">
            <w:pPr>
              <w:pStyle w:val="Choice"/>
            </w:pPr>
          </w:p>
        </w:tc>
      </w:tr>
      <w:tr w:rsidR="00A60E73" w:rsidRPr="00A60E73" w14:paraId="309313AC" w14:textId="77777777" w:rsidTr="001F2943">
        <w:tc>
          <w:tcPr>
            <w:tcW w:w="2388" w:type="dxa"/>
          </w:tcPr>
          <w:p w14:paraId="1709744E" w14:textId="77777777" w:rsidR="00A60E73" w:rsidRPr="00604A53" w:rsidRDefault="00A60E73" w:rsidP="009E06F7">
            <w:pPr>
              <w:pStyle w:val="Non-Music"/>
            </w:pPr>
            <w:r w:rsidRPr="00604A53">
              <w:t>Collect</w:t>
            </w:r>
          </w:p>
        </w:tc>
        <w:tc>
          <w:tcPr>
            <w:tcW w:w="6720" w:type="dxa"/>
          </w:tcPr>
          <w:p w14:paraId="60BF93B9" w14:textId="77777777" w:rsidR="00A60E73" w:rsidRPr="00A60E73" w:rsidRDefault="00A60E73" w:rsidP="009E06F7">
            <w:pPr>
              <w:pStyle w:val="Non-Music"/>
            </w:pPr>
          </w:p>
        </w:tc>
      </w:tr>
      <w:tr w:rsidR="00A60E73" w:rsidRPr="001F2943" w14:paraId="18DB32E8" w14:textId="77777777" w:rsidTr="001F2943">
        <w:tc>
          <w:tcPr>
            <w:tcW w:w="9108" w:type="dxa"/>
            <w:gridSpan w:val="2"/>
            <w:shd w:val="clear" w:color="auto" w:fill="BFBFBF" w:themeFill="background1" w:themeFillShade="BF"/>
          </w:tcPr>
          <w:p w14:paraId="156683CE" w14:textId="77777777" w:rsidR="00A60E73" w:rsidRPr="00A60E73" w:rsidRDefault="00A60E73" w:rsidP="00A60E73">
            <w:pPr>
              <w:spacing w:before="60" w:after="60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 w:rsidRPr="00A60E73">
              <w:rPr>
                <w:rFonts w:asciiTheme="majorHAnsi" w:hAnsiTheme="majorHAnsi"/>
                <w:b/>
                <w:color w:val="FFFFFF" w:themeColor="background1"/>
              </w:rPr>
              <w:t>Liturgy of the Word</w:t>
            </w:r>
          </w:p>
        </w:tc>
      </w:tr>
      <w:tr w:rsidR="00A60E73" w:rsidRPr="00A60E73" w14:paraId="7DD3A41D" w14:textId="77777777" w:rsidTr="001F2943">
        <w:tc>
          <w:tcPr>
            <w:tcW w:w="2388" w:type="dxa"/>
          </w:tcPr>
          <w:p w14:paraId="2C3CA32F" w14:textId="77777777" w:rsidR="00A60E73" w:rsidRPr="00604A53" w:rsidRDefault="00A60E73" w:rsidP="009E06F7">
            <w:pPr>
              <w:pStyle w:val="Non-Music"/>
            </w:pPr>
            <w:r w:rsidRPr="00604A53">
              <w:t>Reading</w:t>
            </w:r>
          </w:p>
        </w:tc>
        <w:tc>
          <w:tcPr>
            <w:tcW w:w="6720" w:type="dxa"/>
          </w:tcPr>
          <w:p w14:paraId="2D4CFEB1" w14:textId="77777777" w:rsidR="00A60E73" w:rsidRPr="00A60E73" w:rsidRDefault="00A60E73" w:rsidP="009E06F7">
            <w:pPr>
              <w:pStyle w:val="Non-Music"/>
            </w:pPr>
          </w:p>
        </w:tc>
      </w:tr>
      <w:tr w:rsidR="00A60E73" w:rsidRPr="00A60E73" w14:paraId="6BBE04B2" w14:textId="77777777" w:rsidTr="001F2943">
        <w:tc>
          <w:tcPr>
            <w:tcW w:w="2388" w:type="dxa"/>
          </w:tcPr>
          <w:p w14:paraId="3B4BE83E" w14:textId="77777777" w:rsidR="00A60E73" w:rsidRPr="00604A53" w:rsidRDefault="00A60E73" w:rsidP="00604A53">
            <w:pPr>
              <w:pStyle w:val="Music"/>
            </w:pPr>
            <w:r w:rsidRPr="00604A53">
              <w:t>Responsorial Psalm</w:t>
            </w:r>
          </w:p>
        </w:tc>
        <w:tc>
          <w:tcPr>
            <w:tcW w:w="6720" w:type="dxa"/>
          </w:tcPr>
          <w:p w14:paraId="6A19682A" w14:textId="77777777" w:rsidR="00A60E73" w:rsidRPr="00A60E73" w:rsidRDefault="00A60E73" w:rsidP="00397038">
            <w:pPr>
              <w:pStyle w:val="Choice"/>
            </w:pPr>
          </w:p>
        </w:tc>
      </w:tr>
      <w:tr w:rsidR="00A60E73" w:rsidRPr="00A60E73" w14:paraId="78A2F4E7" w14:textId="77777777" w:rsidTr="001F2943">
        <w:tc>
          <w:tcPr>
            <w:tcW w:w="2388" w:type="dxa"/>
          </w:tcPr>
          <w:p w14:paraId="73C72103" w14:textId="77777777" w:rsidR="00A60E73" w:rsidRPr="00604A53" w:rsidRDefault="00A60E73" w:rsidP="009E06F7">
            <w:pPr>
              <w:pStyle w:val="Non-Music"/>
            </w:pPr>
            <w:r w:rsidRPr="00604A53">
              <w:t>[Reading]</w:t>
            </w:r>
          </w:p>
        </w:tc>
        <w:tc>
          <w:tcPr>
            <w:tcW w:w="6720" w:type="dxa"/>
          </w:tcPr>
          <w:p w14:paraId="394A7623" w14:textId="77777777" w:rsidR="00A60E73" w:rsidRPr="00A60E73" w:rsidRDefault="00A60E73" w:rsidP="009E06F7">
            <w:pPr>
              <w:pStyle w:val="Non-Music"/>
            </w:pPr>
          </w:p>
        </w:tc>
      </w:tr>
      <w:tr w:rsidR="00A60E73" w:rsidRPr="00A60E73" w14:paraId="187617EA" w14:textId="77777777" w:rsidTr="001F2943">
        <w:tc>
          <w:tcPr>
            <w:tcW w:w="2388" w:type="dxa"/>
          </w:tcPr>
          <w:p w14:paraId="1E9A3A1B" w14:textId="77777777" w:rsidR="00A60E73" w:rsidRPr="00604A53" w:rsidRDefault="00A60E73" w:rsidP="00604A53">
            <w:pPr>
              <w:pStyle w:val="Music"/>
              <w:rPr>
                <w:b/>
              </w:rPr>
            </w:pPr>
            <w:r w:rsidRPr="00604A53">
              <w:rPr>
                <w:b/>
              </w:rPr>
              <w:t>Gospel Acclamation</w:t>
            </w:r>
          </w:p>
        </w:tc>
        <w:tc>
          <w:tcPr>
            <w:tcW w:w="6720" w:type="dxa"/>
          </w:tcPr>
          <w:p w14:paraId="1DB3DEC6" w14:textId="77777777" w:rsidR="00A60E73" w:rsidRPr="00A60E73" w:rsidRDefault="00A60E73" w:rsidP="00397038">
            <w:pPr>
              <w:pStyle w:val="Choice"/>
            </w:pPr>
          </w:p>
        </w:tc>
      </w:tr>
      <w:tr w:rsidR="00A60E73" w:rsidRPr="00A60E73" w14:paraId="080DF8B8" w14:textId="77777777" w:rsidTr="001F2943">
        <w:tc>
          <w:tcPr>
            <w:tcW w:w="2388" w:type="dxa"/>
          </w:tcPr>
          <w:p w14:paraId="05803883" w14:textId="77777777" w:rsidR="00A60E73" w:rsidRPr="00604A53" w:rsidRDefault="00A60E73" w:rsidP="009E06F7">
            <w:pPr>
              <w:pStyle w:val="Non-Music"/>
            </w:pPr>
            <w:r w:rsidRPr="00604A53">
              <w:t>Gospel</w:t>
            </w:r>
          </w:p>
        </w:tc>
        <w:tc>
          <w:tcPr>
            <w:tcW w:w="6720" w:type="dxa"/>
          </w:tcPr>
          <w:p w14:paraId="2304BE87" w14:textId="77777777" w:rsidR="00A60E73" w:rsidRPr="00A60E73" w:rsidRDefault="00A60E73" w:rsidP="009E06F7">
            <w:pPr>
              <w:pStyle w:val="Non-Music"/>
            </w:pPr>
          </w:p>
        </w:tc>
      </w:tr>
      <w:tr w:rsidR="00A60E73" w:rsidRPr="00A60E73" w14:paraId="63CB758D" w14:textId="77777777" w:rsidTr="001F2943">
        <w:tc>
          <w:tcPr>
            <w:tcW w:w="2388" w:type="dxa"/>
          </w:tcPr>
          <w:p w14:paraId="1B0B5CC0" w14:textId="77777777" w:rsidR="00A60E73" w:rsidRPr="00604A53" w:rsidRDefault="00A60E73" w:rsidP="009E06F7">
            <w:pPr>
              <w:pStyle w:val="Non-Music"/>
            </w:pPr>
            <w:r w:rsidRPr="00604A53">
              <w:t>Homily</w:t>
            </w:r>
          </w:p>
        </w:tc>
        <w:tc>
          <w:tcPr>
            <w:tcW w:w="6720" w:type="dxa"/>
          </w:tcPr>
          <w:p w14:paraId="1DF1E42E" w14:textId="77777777" w:rsidR="00A60E73" w:rsidRPr="00A60E73" w:rsidRDefault="00A60E73" w:rsidP="009E06F7">
            <w:pPr>
              <w:pStyle w:val="Non-Music"/>
            </w:pPr>
          </w:p>
        </w:tc>
      </w:tr>
      <w:tr w:rsidR="00A60E73" w:rsidRPr="001F2943" w14:paraId="5F9DA2E5" w14:textId="77777777" w:rsidTr="001F2943">
        <w:tc>
          <w:tcPr>
            <w:tcW w:w="9108" w:type="dxa"/>
            <w:gridSpan w:val="2"/>
            <w:shd w:val="clear" w:color="auto" w:fill="BFBFBF" w:themeFill="background1" w:themeFillShade="BF"/>
            <w:vAlign w:val="center"/>
          </w:tcPr>
          <w:p w14:paraId="0F698EF2" w14:textId="77777777" w:rsidR="00A60E73" w:rsidRPr="00A60E73" w:rsidRDefault="00A60E73" w:rsidP="00A60E73">
            <w:pPr>
              <w:spacing w:before="60" w:after="60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 w:rsidRPr="00A60E73">
              <w:rPr>
                <w:rFonts w:asciiTheme="majorHAnsi" w:hAnsiTheme="majorHAnsi"/>
                <w:b/>
                <w:color w:val="FFFFFF" w:themeColor="background1"/>
              </w:rPr>
              <w:t>Celebration of Marriage</w:t>
            </w:r>
          </w:p>
        </w:tc>
      </w:tr>
      <w:tr w:rsidR="00B52D2E" w:rsidRPr="00A60E73" w14:paraId="36B108C0" w14:textId="77777777" w:rsidTr="001F2943">
        <w:tc>
          <w:tcPr>
            <w:tcW w:w="2388" w:type="dxa"/>
          </w:tcPr>
          <w:p w14:paraId="3D7F01E2" w14:textId="77777777" w:rsidR="00B52D2E" w:rsidRPr="00A60E73" w:rsidRDefault="00B52D2E" w:rsidP="009E06F7">
            <w:pPr>
              <w:pStyle w:val="Non-Music"/>
            </w:pPr>
            <w:r w:rsidRPr="00A60E73">
              <w:t>Questions before Consent</w:t>
            </w:r>
          </w:p>
        </w:tc>
        <w:tc>
          <w:tcPr>
            <w:tcW w:w="6720" w:type="dxa"/>
          </w:tcPr>
          <w:p w14:paraId="4C781B02" w14:textId="6BA3B745" w:rsidR="00B52D2E" w:rsidRPr="00A60E73" w:rsidRDefault="00B52D2E" w:rsidP="00B52D2E">
            <w:pPr>
              <w:pStyle w:val="Non-Music"/>
              <w:jc w:val="left"/>
            </w:pPr>
            <w:r w:rsidRPr="004C7BA7">
              <w:rPr>
                <w:i/>
              </w:rPr>
              <w:t>Civil Declaration of Freedom</w:t>
            </w:r>
            <w:r>
              <w:t xml:space="preserve">: A </w:t>
            </w:r>
            <w:r>
              <w:rPr>
                <w:rFonts w:ascii="Lucida Grande" w:hAnsi="Lucida Grande"/>
              </w:rPr>
              <w:t>☐</w:t>
            </w:r>
            <w:r>
              <w:t xml:space="preserve"> B </w:t>
            </w:r>
            <w:r>
              <w:rPr>
                <w:rFonts w:ascii="Lucida Grande" w:hAnsi="Lucida Grande"/>
              </w:rPr>
              <w:t>☐</w:t>
            </w:r>
            <w:r>
              <w:t xml:space="preserve"> C </w:t>
            </w:r>
            <w:r>
              <w:rPr>
                <w:rFonts w:ascii="Lucida Grande" w:hAnsi="Lucida Grande"/>
              </w:rPr>
              <w:t>☐</w:t>
            </w:r>
          </w:p>
        </w:tc>
      </w:tr>
      <w:tr w:rsidR="00B52D2E" w:rsidRPr="00A60E73" w14:paraId="264E8358" w14:textId="77777777" w:rsidTr="001F2943">
        <w:tc>
          <w:tcPr>
            <w:tcW w:w="2388" w:type="dxa"/>
          </w:tcPr>
          <w:p w14:paraId="40A96C3E" w14:textId="77777777" w:rsidR="00B52D2E" w:rsidRPr="00A60E73" w:rsidRDefault="00B52D2E" w:rsidP="009E06F7">
            <w:pPr>
              <w:pStyle w:val="Non-Music"/>
            </w:pPr>
            <w:r w:rsidRPr="00A60E73">
              <w:t>Consent</w:t>
            </w:r>
          </w:p>
        </w:tc>
        <w:tc>
          <w:tcPr>
            <w:tcW w:w="6720" w:type="dxa"/>
          </w:tcPr>
          <w:p w14:paraId="3EAA4CBB" w14:textId="02BAB3C7" w:rsidR="00B52D2E" w:rsidRPr="00A60E73" w:rsidRDefault="00B52D2E" w:rsidP="00B52D2E">
            <w:pPr>
              <w:pStyle w:val="Non-Music"/>
              <w:jc w:val="left"/>
            </w:pPr>
            <w:r>
              <w:t xml:space="preserve">A </w:t>
            </w:r>
            <w:r>
              <w:rPr>
                <w:rFonts w:ascii="Lucida Grande" w:hAnsi="Lucida Grande"/>
              </w:rPr>
              <w:t>☐</w:t>
            </w:r>
            <w:r>
              <w:t xml:space="preserve"> B </w:t>
            </w:r>
            <w:r>
              <w:rPr>
                <w:rFonts w:ascii="Lucida Grande" w:hAnsi="Lucida Grande"/>
              </w:rPr>
              <w:t>☐</w:t>
            </w:r>
          </w:p>
        </w:tc>
      </w:tr>
      <w:tr w:rsidR="00B52D2E" w:rsidRPr="00A60E73" w14:paraId="79E15DF4" w14:textId="77777777" w:rsidTr="001F2943">
        <w:tc>
          <w:tcPr>
            <w:tcW w:w="2388" w:type="dxa"/>
          </w:tcPr>
          <w:p w14:paraId="7E1B65B3" w14:textId="3941730A" w:rsidR="00B52D2E" w:rsidRPr="00A60E73" w:rsidRDefault="00B52D2E" w:rsidP="009E06F7">
            <w:pPr>
              <w:pStyle w:val="Music"/>
            </w:pPr>
            <w:r>
              <w:t>Acclamation</w:t>
            </w:r>
          </w:p>
        </w:tc>
        <w:tc>
          <w:tcPr>
            <w:tcW w:w="6720" w:type="dxa"/>
          </w:tcPr>
          <w:p w14:paraId="7C1983C7" w14:textId="77777777" w:rsidR="00B52D2E" w:rsidRPr="00A60E73" w:rsidRDefault="00B52D2E" w:rsidP="00B52D2E">
            <w:pPr>
              <w:pStyle w:val="Choice"/>
            </w:pPr>
          </w:p>
        </w:tc>
      </w:tr>
      <w:tr w:rsidR="00B52D2E" w:rsidRPr="00A60E73" w14:paraId="7FB5FAF1" w14:textId="77777777" w:rsidTr="001F2943">
        <w:tc>
          <w:tcPr>
            <w:tcW w:w="2388" w:type="dxa"/>
          </w:tcPr>
          <w:p w14:paraId="2D117F8B" w14:textId="77777777" w:rsidR="00B52D2E" w:rsidRPr="00A60E73" w:rsidRDefault="00B52D2E" w:rsidP="009E06F7">
            <w:pPr>
              <w:pStyle w:val="Non-Music"/>
            </w:pPr>
            <w:r w:rsidRPr="00A60E73">
              <w:t>Blessing of Rings</w:t>
            </w:r>
          </w:p>
        </w:tc>
        <w:tc>
          <w:tcPr>
            <w:tcW w:w="6720" w:type="dxa"/>
          </w:tcPr>
          <w:p w14:paraId="1356B04B" w14:textId="4F8F8760" w:rsidR="00B52D2E" w:rsidRPr="00A60E73" w:rsidRDefault="00B52D2E" w:rsidP="00B52D2E">
            <w:pPr>
              <w:pStyle w:val="Non-Music"/>
              <w:jc w:val="left"/>
            </w:pPr>
            <w:r>
              <w:rPr>
                <w:i/>
              </w:rPr>
              <w:t xml:space="preserve">N. I give you… </w:t>
            </w:r>
            <w:r>
              <w:t xml:space="preserve"> </w:t>
            </w:r>
            <w:r>
              <w:rPr>
                <w:rFonts w:ascii="Menlo Regular" w:hAnsi="Menlo Regular" w:cs="Menlo Regular"/>
              </w:rPr>
              <w:t>☐</w:t>
            </w:r>
            <w:r>
              <w:rPr>
                <w:i/>
              </w:rPr>
              <w:t xml:space="preserve"> N. receive this ring… </w:t>
            </w:r>
            <w:r>
              <w:t xml:space="preserve"> </w:t>
            </w:r>
            <w:r>
              <w:rPr>
                <w:rFonts w:ascii="Menlo Regular" w:hAnsi="Menlo Regular" w:cs="Menlo Regular"/>
              </w:rPr>
              <w:t>☐</w:t>
            </w:r>
          </w:p>
        </w:tc>
      </w:tr>
      <w:tr w:rsidR="009E06F7" w:rsidRPr="00A60E73" w14:paraId="00140824" w14:textId="77777777" w:rsidTr="001F2943">
        <w:tc>
          <w:tcPr>
            <w:tcW w:w="2388" w:type="dxa"/>
          </w:tcPr>
          <w:p w14:paraId="1EFEB3A7" w14:textId="1B8902BB" w:rsidR="009E06F7" w:rsidRDefault="009E06F7" w:rsidP="009E06F7">
            <w:pPr>
              <w:pStyle w:val="Music"/>
            </w:pPr>
            <w:r>
              <w:t>[Hymn]</w:t>
            </w:r>
          </w:p>
        </w:tc>
        <w:tc>
          <w:tcPr>
            <w:tcW w:w="6720" w:type="dxa"/>
          </w:tcPr>
          <w:p w14:paraId="2C3ECB8F" w14:textId="77777777" w:rsidR="009E06F7" w:rsidRPr="00A60E73" w:rsidRDefault="009E06F7" w:rsidP="009E06F7">
            <w:pPr>
              <w:pStyle w:val="Choice"/>
            </w:pPr>
          </w:p>
        </w:tc>
      </w:tr>
      <w:tr w:rsidR="00A60E73" w:rsidRPr="00A60E73" w14:paraId="531BCE2E" w14:textId="77777777" w:rsidTr="001F2943">
        <w:tc>
          <w:tcPr>
            <w:tcW w:w="2388" w:type="dxa"/>
          </w:tcPr>
          <w:p w14:paraId="0368FD9E" w14:textId="77777777" w:rsidR="00A60E73" w:rsidRPr="00A60E73" w:rsidRDefault="001F2943" w:rsidP="009E06F7">
            <w:pPr>
              <w:pStyle w:val="Non-Music"/>
            </w:pPr>
            <w:r>
              <w:t>I</w:t>
            </w:r>
            <w:r w:rsidR="00A60E73" w:rsidRPr="00A60E73">
              <w:t>ntercessions</w:t>
            </w:r>
          </w:p>
        </w:tc>
        <w:tc>
          <w:tcPr>
            <w:tcW w:w="6720" w:type="dxa"/>
          </w:tcPr>
          <w:p w14:paraId="6DD658DB" w14:textId="77777777" w:rsidR="00A60E73" w:rsidRPr="00A60E73" w:rsidRDefault="00A60E73" w:rsidP="009E06F7">
            <w:pPr>
              <w:pStyle w:val="Non-Music"/>
            </w:pPr>
          </w:p>
        </w:tc>
      </w:tr>
    </w:tbl>
    <w:p w14:paraId="7CD96EC5" w14:textId="77777777" w:rsidR="001705D0" w:rsidRDefault="001705D0">
      <w:r>
        <w:br w:type="page"/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6720"/>
      </w:tblGrid>
      <w:tr w:rsidR="00397038" w:rsidRPr="001F2943" w14:paraId="5C581545" w14:textId="77777777" w:rsidTr="00397AD5">
        <w:tc>
          <w:tcPr>
            <w:tcW w:w="9108" w:type="dxa"/>
            <w:gridSpan w:val="2"/>
            <w:shd w:val="clear" w:color="auto" w:fill="BFBFBF" w:themeFill="background1" w:themeFillShade="BF"/>
            <w:vAlign w:val="center"/>
          </w:tcPr>
          <w:p w14:paraId="6CC1A807" w14:textId="4F1BE97E" w:rsidR="00397038" w:rsidRPr="00A60E73" w:rsidRDefault="00397038" w:rsidP="00397AD5">
            <w:pPr>
              <w:spacing w:before="60" w:after="60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>
              <w:rPr>
                <w:rFonts w:asciiTheme="majorHAnsi" w:hAnsiTheme="majorHAnsi"/>
                <w:b/>
                <w:color w:val="FFFFFF" w:themeColor="background1"/>
              </w:rPr>
              <w:lastRenderedPageBreak/>
              <w:t>Liturgy of the Eucharist</w:t>
            </w:r>
          </w:p>
        </w:tc>
      </w:tr>
      <w:tr w:rsidR="00397038" w:rsidRPr="00A60E73" w14:paraId="752AE087" w14:textId="77777777" w:rsidTr="001F2943">
        <w:tc>
          <w:tcPr>
            <w:tcW w:w="2388" w:type="dxa"/>
          </w:tcPr>
          <w:p w14:paraId="3A34D44E" w14:textId="77777777" w:rsidR="00397038" w:rsidRPr="00A60E73" w:rsidRDefault="00397038" w:rsidP="00397038">
            <w:pPr>
              <w:pStyle w:val="Music"/>
            </w:pPr>
            <w:r>
              <w:t>Preparation of Gifts</w:t>
            </w:r>
          </w:p>
        </w:tc>
        <w:tc>
          <w:tcPr>
            <w:tcW w:w="6720" w:type="dxa"/>
          </w:tcPr>
          <w:p w14:paraId="17C17ED1" w14:textId="77777777" w:rsidR="00397038" w:rsidRPr="00A60E73" w:rsidRDefault="00397038" w:rsidP="00397038">
            <w:pPr>
              <w:pStyle w:val="Choice"/>
            </w:pPr>
          </w:p>
        </w:tc>
      </w:tr>
      <w:tr w:rsidR="00397038" w:rsidRPr="00A60E73" w14:paraId="2AE105CB" w14:textId="77777777" w:rsidTr="001F2943">
        <w:tc>
          <w:tcPr>
            <w:tcW w:w="2388" w:type="dxa"/>
          </w:tcPr>
          <w:p w14:paraId="08F49BA0" w14:textId="3B49505F" w:rsidR="00397038" w:rsidRPr="00A60E73" w:rsidRDefault="00B52D2E" w:rsidP="00397038">
            <w:pPr>
              <w:pStyle w:val="Music"/>
            </w:pPr>
            <w:r>
              <w:t>Eucharistic Prayer</w:t>
            </w:r>
            <w:r>
              <w:br/>
            </w:r>
            <w:r w:rsidR="00397038" w:rsidRPr="00397038">
              <w:rPr>
                <w:b/>
              </w:rPr>
              <w:t>Holy, Holy</w:t>
            </w:r>
            <w:r>
              <w:t xml:space="preserve"> etc.</w:t>
            </w:r>
          </w:p>
        </w:tc>
        <w:tc>
          <w:tcPr>
            <w:tcW w:w="6720" w:type="dxa"/>
          </w:tcPr>
          <w:p w14:paraId="2B02F0EA" w14:textId="77777777" w:rsidR="00397038" w:rsidRPr="00A60E73" w:rsidRDefault="00397038" w:rsidP="00397038">
            <w:pPr>
              <w:pStyle w:val="Choice"/>
            </w:pPr>
          </w:p>
        </w:tc>
      </w:tr>
      <w:tr w:rsidR="00397038" w:rsidRPr="00397038" w14:paraId="6B019AF9" w14:textId="77777777" w:rsidTr="00397AD5">
        <w:tc>
          <w:tcPr>
            <w:tcW w:w="9108" w:type="dxa"/>
            <w:gridSpan w:val="2"/>
            <w:shd w:val="clear" w:color="auto" w:fill="BFBFBF" w:themeFill="background1" w:themeFillShade="BF"/>
            <w:vAlign w:val="center"/>
          </w:tcPr>
          <w:p w14:paraId="15A80CD9" w14:textId="77777777" w:rsidR="00397038" w:rsidRPr="00397038" w:rsidRDefault="00397038" w:rsidP="00397AD5">
            <w:pPr>
              <w:spacing w:before="60" w:after="60"/>
              <w:jc w:val="center"/>
              <w:rPr>
                <w:rFonts w:asciiTheme="majorHAnsi" w:hAnsiTheme="majorHAnsi"/>
                <w:color w:val="FFFFFF" w:themeColor="background1"/>
              </w:rPr>
            </w:pPr>
            <w:r w:rsidRPr="00397038">
              <w:rPr>
                <w:rFonts w:asciiTheme="majorHAnsi" w:hAnsiTheme="majorHAnsi"/>
                <w:color w:val="FFFFFF" w:themeColor="background1"/>
              </w:rPr>
              <w:t>Communion Rite</w:t>
            </w:r>
          </w:p>
        </w:tc>
      </w:tr>
      <w:tr w:rsidR="00397038" w:rsidRPr="00A60E73" w14:paraId="3FBA9B0F" w14:textId="77777777" w:rsidTr="001F2943">
        <w:tc>
          <w:tcPr>
            <w:tcW w:w="2388" w:type="dxa"/>
          </w:tcPr>
          <w:p w14:paraId="37A340DD" w14:textId="77777777" w:rsidR="00397038" w:rsidRPr="00A60E73" w:rsidRDefault="00397038" w:rsidP="009E06F7">
            <w:pPr>
              <w:pStyle w:val="Non-Music"/>
            </w:pPr>
            <w:r>
              <w:t>Lord’s Prayer</w:t>
            </w:r>
          </w:p>
        </w:tc>
        <w:tc>
          <w:tcPr>
            <w:tcW w:w="6720" w:type="dxa"/>
          </w:tcPr>
          <w:p w14:paraId="0CFC2240" w14:textId="77777777" w:rsidR="00397038" w:rsidRPr="00A60E73" w:rsidRDefault="00397038" w:rsidP="009E06F7">
            <w:pPr>
              <w:pStyle w:val="Non-Music"/>
            </w:pPr>
          </w:p>
        </w:tc>
      </w:tr>
      <w:tr w:rsidR="00397038" w:rsidRPr="00A60E73" w14:paraId="395D5914" w14:textId="77777777" w:rsidTr="001F2943">
        <w:tc>
          <w:tcPr>
            <w:tcW w:w="2388" w:type="dxa"/>
          </w:tcPr>
          <w:p w14:paraId="74DB75EC" w14:textId="77777777" w:rsidR="00397038" w:rsidRPr="00A60E73" w:rsidRDefault="00397038" w:rsidP="009E06F7">
            <w:pPr>
              <w:pStyle w:val="Non-Music"/>
            </w:pPr>
            <w:r w:rsidRPr="00A60E73">
              <w:t>Nuptial Blessing</w:t>
            </w:r>
            <w:r>
              <w:t xml:space="preserve"> </w:t>
            </w:r>
          </w:p>
        </w:tc>
        <w:tc>
          <w:tcPr>
            <w:tcW w:w="6720" w:type="dxa"/>
          </w:tcPr>
          <w:p w14:paraId="2247D905" w14:textId="77777777" w:rsidR="00397038" w:rsidRPr="00A60E73" w:rsidRDefault="00397038" w:rsidP="009E06F7">
            <w:pPr>
              <w:pStyle w:val="Non-Music"/>
            </w:pPr>
          </w:p>
        </w:tc>
      </w:tr>
      <w:tr w:rsidR="00397038" w:rsidRPr="00A60E73" w14:paraId="52116A7C" w14:textId="77777777" w:rsidTr="001F2943">
        <w:tc>
          <w:tcPr>
            <w:tcW w:w="2388" w:type="dxa"/>
          </w:tcPr>
          <w:p w14:paraId="4D2F19F3" w14:textId="77777777" w:rsidR="00397038" w:rsidRPr="00A60E73" w:rsidRDefault="00397038" w:rsidP="00397038">
            <w:pPr>
              <w:pStyle w:val="Music"/>
            </w:pPr>
            <w:r>
              <w:t>Lamb of God</w:t>
            </w:r>
          </w:p>
        </w:tc>
        <w:tc>
          <w:tcPr>
            <w:tcW w:w="6720" w:type="dxa"/>
          </w:tcPr>
          <w:p w14:paraId="23035645" w14:textId="77777777" w:rsidR="00397038" w:rsidRPr="00A60E73" w:rsidRDefault="00397038" w:rsidP="00397038">
            <w:pPr>
              <w:pStyle w:val="Choice"/>
            </w:pPr>
          </w:p>
        </w:tc>
      </w:tr>
      <w:tr w:rsidR="00397038" w:rsidRPr="00A60E73" w14:paraId="15CB2A2C" w14:textId="77777777" w:rsidTr="001F2943">
        <w:tc>
          <w:tcPr>
            <w:tcW w:w="2388" w:type="dxa"/>
          </w:tcPr>
          <w:p w14:paraId="012EF396" w14:textId="77777777" w:rsidR="00397038" w:rsidRDefault="00397038" w:rsidP="00397038">
            <w:pPr>
              <w:pStyle w:val="Music"/>
            </w:pPr>
            <w:r>
              <w:t>Communion</w:t>
            </w:r>
          </w:p>
        </w:tc>
        <w:tc>
          <w:tcPr>
            <w:tcW w:w="6720" w:type="dxa"/>
          </w:tcPr>
          <w:p w14:paraId="0143817C" w14:textId="77777777" w:rsidR="00397038" w:rsidRPr="00A60E73" w:rsidRDefault="00397038" w:rsidP="00397038">
            <w:pPr>
              <w:pStyle w:val="Choice"/>
            </w:pPr>
          </w:p>
        </w:tc>
      </w:tr>
      <w:tr w:rsidR="00A60E73" w:rsidRPr="00A60E73" w14:paraId="162919B6" w14:textId="77777777" w:rsidTr="001F2943">
        <w:tc>
          <w:tcPr>
            <w:tcW w:w="2388" w:type="dxa"/>
          </w:tcPr>
          <w:p w14:paraId="2E1D9AD5" w14:textId="77777777" w:rsidR="00A60E73" w:rsidRPr="00A60E73" w:rsidRDefault="00A60E73" w:rsidP="00397038">
            <w:pPr>
              <w:pStyle w:val="Music"/>
            </w:pPr>
          </w:p>
        </w:tc>
        <w:tc>
          <w:tcPr>
            <w:tcW w:w="6720" w:type="dxa"/>
          </w:tcPr>
          <w:p w14:paraId="40C9BB74" w14:textId="77777777" w:rsidR="00A60E73" w:rsidRPr="00A60E73" w:rsidRDefault="00A60E73" w:rsidP="00397038">
            <w:pPr>
              <w:pStyle w:val="Choice"/>
            </w:pPr>
          </w:p>
        </w:tc>
      </w:tr>
      <w:tr w:rsidR="00397038" w:rsidRPr="001F2943" w14:paraId="4EC2B316" w14:textId="77777777" w:rsidTr="00397AD5">
        <w:tc>
          <w:tcPr>
            <w:tcW w:w="9108" w:type="dxa"/>
            <w:gridSpan w:val="2"/>
            <w:shd w:val="clear" w:color="auto" w:fill="BFBFBF" w:themeFill="background1" w:themeFillShade="BF"/>
            <w:vAlign w:val="center"/>
          </w:tcPr>
          <w:p w14:paraId="41CC1EB4" w14:textId="77777777" w:rsidR="00397038" w:rsidRPr="00A60E73" w:rsidRDefault="00397038" w:rsidP="00397AD5">
            <w:pPr>
              <w:spacing w:before="60" w:after="60"/>
              <w:jc w:val="center"/>
              <w:rPr>
                <w:rFonts w:asciiTheme="majorHAnsi" w:hAnsiTheme="majorHAnsi"/>
                <w:b/>
                <w:color w:val="FFFFFF" w:themeColor="background1"/>
              </w:rPr>
            </w:pPr>
            <w:r>
              <w:rPr>
                <w:rFonts w:asciiTheme="majorHAnsi" w:hAnsiTheme="majorHAnsi"/>
                <w:b/>
                <w:color w:val="FFFFFF" w:themeColor="background1"/>
              </w:rPr>
              <w:t>Concluding Rites</w:t>
            </w:r>
          </w:p>
        </w:tc>
      </w:tr>
      <w:tr w:rsidR="00A60E73" w:rsidRPr="00A60E73" w14:paraId="61E04120" w14:textId="77777777" w:rsidTr="001F2943">
        <w:tc>
          <w:tcPr>
            <w:tcW w:w="2388" w:type="dxa"/>
          </w:tcPr>
          <w:p w14:paraId="1E5D28B6" w14:textId="77777777" w:rsidR="00A60E73" w:rsidRPr="00A60E73" w:rsidRDefault="00A60E73" w:rsidP="009E06F7">
            <w:pPr>
              <w:pStyle w:val="Non-Music"/>
            </w:pPr>
            <w:r w:rsidRPr="00A60E73">
              <w:t xml:space="preserve">Concluding Prayer </w:t>
            </w:r>
            <w:r w:rsidR="00604A53">
              <w:br/>
            </w:r>
            <w:r w:rsidRPr="00A60E73">
              <w:t>&amp; Blessing</w:t>
            </w:r>
          </w:p>
        </w:tc>
        <w:tc>
          <w:tcPr>
            <w:tcW w:w="6720" w:type="dxa"/>
          </w:tcPr>
          <w:p w14:paraId="76EFA029" w14:textId="77777777" w:rsidR="00A60E73" w:rsidRPr="00A60E73" w:rsidRDefault="00A60E73" w:rsidP="009E06F7">
            <w:pPr>
              <w:pStyle w:val="Non-Music"/>
            </w:pPr>
          </w:p>
        </w:tc>
      </w:tr>
      <w:tr w:rsidR="00A60E73" w:rsidRPr="00A60E73" w14:paraId="42E55646" w14:textId="77777777" w:rsidTr="001F2943">
        <w:tc>
          <w:tcPr>
            <w:tcW w:w="2388" w:type="dxa"/>
          </w:tcPr>
          <w:p w14:paraId="732F48C1" w14:textId="52E11E61" w:rsidR="00A60E73" w:rsidRPr="00A60E73" w:rsidRDefault="00B52D2E" w:rsidP="00604A53">
            <w:pPr>
              <w:pStyle w:val="Music"/>
            </w:pPr>
            <w:r>
              <w:t>[</w:t>
            </w:r>
            <w:r w:rsidR="00A60E73" w:rsidRPr="00A60E73">
              <w:t>Hymn</w:t>
            </w:r>
            <w:r>
              <w:t>]</w:t>
            </w:r>
          </w:p>
        </w:tc>
        <w:tc>
          <w:tcPr>
            <w:tcW w:w="6720" w:type="dxa"/>
          </w:tcPr>
          <w:p w14:paraId="78071609" w14:textId="77777777" w:rsidR="00A60E73" w:rsidRPr="00A60E73" w:rsidRDefault="00A60E73" w:rsidP="00397038">
            <w:pPr>
              <w:pStyle w:val="Choice"/>
            </w:pPr>
          </w:p>
        </w:tc>
      </w:tr>
      <w:tr w:rsidR="00A60E73" w:rsidRPr="00A60E73" w14:paraId="20A70187" w14:textId="77777777" w:rsidTr="001F2943">
        <w:tc>
          <w:tcPr>
            <w:tcW w:w="2388" w:type="dxa"/>
          </w:tcPr>
          <w:p w14:paraId="732B90C5" w14:textId="77777777" w:rsidR="00A60E73" w:rsidRPr="00A60E73" w:rsidRDefault="00A60E73" w:rsidP="00604A53">
            <w:pPr>
              <w:pStyle w:val="Music"/>
            </w:pPr>
            <w:r w:rsidRPr="00A60E73">
              <w:t>Signing of the Registers</w:t>
            </w:r>
          </w:p>
        </w:tc>
        <w:tc>
          <w:tcPr>
            <w:tcW w:w="6720" w:type="dxa"/>
          </w:tcPr>
          <w:p w14:paraId="695DD17F" w14:textId="77777777" w:rsidR="00A60E73" w:rsidRDefault="00A60E73" w:rsidP="00397038">
            <w:pPr>
              <w:pStyle w:val="Choice"/>
            </w:pPr>
          </w:p>
          <w:p w14:paraId="4F3ADFC2" w14:textId="77777777" w:rsidR="00397038" w:rsidRPr="00A60E73" w:rsidRDefault="00397038" w:rsidP="00397038">
            <w:pPr>
              <w:pStyle w:val="Choice"/>
            </w:pPr>
          </w:p>
        </w:tc>
      </w:tr>
      <w:tr w:rsidR="00A60E73" w:rsidRPr="00A60E73" w14:paraId="119A5175" w14:textId="77777777" w:rsidTr="001F2943">
        <w:tc>
          <w:tcPr>
            <w:tcW w:w="2388" w:type="dxa"/>
          </w:tcPr>
          <w:p w14:paraId="41F248AC" w14:textId="77777777" w:rsidR="00A60E73" w:rsidRPr="00A60E73" w:rsidRDefault="00A60E73" w:rsidP="00604A53">
            <w:pPr>
              <w:pStyle w:val="Music"/>
            </w:pPr>
            <w:r w:rsidRPr="00A60E73">
              <w:t>Procession</w:t>
            </w:r>
          </w:p>
        </w:tc>
        <w:tc>
          <w:tcPr>
            <w:tcW w:w="6720" w:type="dxa"/>
          </w:tcPr>
          <w:p w14:paraId="06DAC3E8" w14:textId="77777777" w:rsidR="00A60E73" w:rsidRPr="00A60E73" w:rsidRDefault="00A60E73" w:rsidP="00397038">
            <w:pPr>
              <w:pStyle w:val="Choice"/>
            </w:pPr>
          </w:p>
        </w:tc>
      </w:tr>
    </w:tbl>
    <w:p w14:paraId="6833B57E" w14:textId="77777777" w:rsidR="00A60E73" w:rsidRPr="00604A53" w:rsidRDefault="00A60E73">
      <w:pPr>
        <w:rPr>
          <w:rFonts w:asciiTheme="majorHAnsi" w:hAnsiTheme="majorHAnsi"/>
          <w:sz w:val="16"/>
          <w:szCs w:val="16"/>
        </w:rPr>
      </w:pPr>
    </w:p>
    <w:p w14:paraId="281CBA79" w14:textId="77777777" w:rsidR="00604A53" w:rsidRPr="001F2943" w:rsidRDefault="00604A53">
      <w:pPr>
        <w:rPr>
          <w:rFonts w:asciiTheme="majorHAnsi" w:hAnsiTheme="majorHAnsi"/>
          <w:sz w:val="16"/>
          <w:szCs w:val="16"/>
        </w:rPr>
      </w:pPr>
    </w:p>
    <w:sectPr w:rsidR="00604A53" w:rsidRPr="001F2943" w:rsidSect="00604A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080" w:right="1440" w:bottom="108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540D6D" w14:textId="77777777" w:rsidR="001705D0" w:rsidRDefault="001705D0" w:rsidP="00604A53">
      <w:pPr>
        <w:spacing w:after="0"/>
      </w:pPr>
      <w:r>
        <w:separator/>
      </w:r>
    </w:p>
  </w:endnote>
  <w:endnote w:type="continuationSeparator" w:id="0">
    <w:p w14:paraId="784002BA" w14:textId="77777777" w:rsidR="001705D0" w:rsidRDefault="001705D0" w:rsidP="00604A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9415C8" w14:textId="77777777" w:rsidR="001705D0" w:rsidRDefault="00563892">
    <w:pPr>
      <w:pStyle w:val="Footer"/>
    </w:pPr>
    <w:sdt>
      <w:sdtPr>
        <w:id w:val="969400743"/>
        <w:placeholder>
          <w:docPart w:val="2DF28B306A873043B06549140FEE618D"/>
        </w:placeholder>
        <w:temporary/>
        <w:showingPlcHdr/>
      </w:sdtPr>
      <w:sdtEndPr/>
      <w:sdtContent>
        <w:r w:rsidR="001705D0">
          <w:t>[Type text]</w:t>
        </w:r>
      </w:sdtContent>
    </w:sdt>
    <w:r w:rsidR="001705D0">
      <w:ptab w:relativeTo="margin" w:alignment="center" w:leader="none"/>
    </w:r>
    <w:sdt>
      <w:sdtPr>
        <w:id w:val="969400748"/>
        <w:placeholder>
          <w:docPart w:val="A933906166DF7344A06FA2F070272AF3"/>
        </w:placeholder>
        <w:temporary/>
        <w:showingPlcHdr/>
      </w:sdtPr>
      <w:sdtEndPr/>
      <w:sdtContent>
        <w:r w:rsidR="001705D0">
          <w:t>[Type text]</w:t>
        </w:r>
      </w:sdtContent>
    </w:sdt>
    <w:r w:rsidR="001705D0">
      <w:ptab w:relativeTo="margin" w:alignment="right" w:leader="none"/>
    </w:r>
    <w:sdt>
      <w:sdtPr>
        <w:id w:val="969400753"/>
        <w:placeholder>
          <w:docPart w:val="59D9230F7FC63643B8D6F88C9BFCD216"/>
        </w:placeholder>
        <w:temporary/>
        <w:showingPlcHdr/>
      </w:sdtPr>
      <w:sdtEndPr/>
      <w:sdtContent>
        <w:r w:rsidR="001705D0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8988" w:type="dxa"/>
      <w:tblLook w:val="04A0" w:firstRow="1" w:lastRow="0" w:firstColumn="1" w:lastColumn="0" w:noHBand="0" w:noVBand="1"/>
    </w:tblPr>
    <w:tblGrid>
      <w:gridCol w:w="6348"/>
      <w:gridCol w:w="2640"/>
    </w:tblGrid>
    <w:tr w:rsidR="006C4C99" w14:paraId="76F0D50D" w14:textId="77777777" w:rsidTr="00615413">
      <w:tc>
        <w:tcPr>
          <w:tcW w:w="6348" w:type="dxa"/>
        </w:tcPr>
        <w:p w14:paraId="4D0EFBF4" w14:textId="68B08522" w:rsidR="006C4C99" w:rsidRDefault="00563892" w:rsidP="00615413">
          <w:pPr>
            <w:pStyle w:val="Music"/>
            <w:spacing w:before="0" w:after="0"/>
            <w:rPr>
              <w:sz w:val="18"/>
              <w:szCs w:val="18"/>
            </w:rPr>
          </w:pPr>
          <w:r>
            <w:rPr>
              <w:sz w:val="18"/>
              <w:szCs w:val="18"/>
            </w:rPr>
            <w:t>Procession</w:t>
          </w:r>
          <w:r w:rsidR="006C4C99" w:rsidRPr="001F2943">
            <w:rPr>
              <w:sz w:val="18"/>
              <w:szCs w:val="18"/>
            </w:rPr>
            <w:t xml:space="preserve"> = places where there can be music in the Liturgy </w:t>
          </w:r>
        </w:p>
        <w:p w14:paraId="52E4ACF6" w14:textId="77D9D0A7" w:rsidR="006C4C99" w:rsidRPr="001F2943" w:rsidRDefault="006C4C99" w:rsidP="00615413">
          <w:pPr>
            <w:pStyle w:val="Music"/>
            <w:spacing w:before="0" w:after="0"/>
            <w:rPr>
              <w:sz w:val="18"/>
              <w:szCs w:val="18"/>
            </w:rPr>
          </w:pPr>
          <w:r>
            <w:rPr>
              <w:sz w:val="18"/>
              <w:szCs w:val="18"/>
            </w:rPr>
            <w:t>[</w:t>
          </w:r>
          <w:r w:rsidR="00B52D2E">
            <w:rPr>
              <w:sz w:val="18"/>
              <w:szCs w:val="18"/>
            </w:rPr>
            <w:t>Hymn</w:t>
          </w:r>
          <w:r>
            <w:rPr>
              <w:sz w:val="18"/>
              <w:szCs w:val="18"/>
            </w:rPr>
            <w:t>] = an optional element</w:t>
          </w:r>
        </w:p>
        <w:p w14:paraId="29CC33BB" w14:textId="77777777" w:rsidR="006C4C99" w:rsidRPr="001F2943" w:rsidRDefault="006C4C99" w:rsidP="00615413">
          <w:pPr>
            <w:pStyle w:val="Music"/>
            <w:spacing w:before="0" w:after="0"/>
            <w:rPr>
              <w:sz w:val="18"/>
              <w:szCs w:val="18"/>
            </w:rPr>
          </w:pPr>
          <w:r w:rsidRPr="001F2943">
            <w:rPr>
              <w:b/>
              <w:sz w:val="18"/>
              <w:szCs w:val="18"/>
            </w:rPr>
            <w:t xml:space="preserve">Gospel Acclamation </w:t>
          </w:r>
          <w:r w:rsidRPr="001F2943">
            <w:rPr>
              <w:sz w:val="18"/>
              <w:szCs w:val="18"/>
            </w:rPr>
            <w:t>= places where the Liturgy gives a priority to singing,</w:t>
          </w:r>
        </w:p>
        <w:p w14:paraId="19E96906" w14:textId="77777777" w:rsidR="006C4C99" w:rsidRDefault="006C4C99" w:rsidP="00615413">
          <w:pPr>
            <w:pStyle w:val="Non-Music"/>
            <w:jc w:val="left"/>
          </w:pPr>
          <w:r w:rsidRPr="001F2943">
            <w:t>Greeting = parts of the Liturgy which are not usually sung</w:t>
          </w:r>
        </w:p>
      </w:tc>
      <w:tc>
        <w:tcPr>
          <w:tcW w:w="2640" w:type="dxa"/>
        </w:tcPr>
        <w:p w14:paraId="2A6EC7B9" w14:textId="77777777" w:rsidR="006C4C99" w:rsidRDefault="006C4C99" w:rsidP="00615413">
          <w:pPr>
            <w:pStyle w:val="Footer"/>
          </w:pPr>
          <w:r w:rsidRPr="00E40D13">
            <w:rPr>
              <w:rFonts w:asciiTheme="majorHAnsi" w:hAnsiTheme="majorHAnsi"/>
              <w:b/>
              <w:sz w:val="18"/>
              <w:szCs w:val="18"/>
            </w:rPr>
            <w:t>Contacts</w:t>
          </w:r>
        </w:p>
      </w:tc>
    </w:tr>
  </w:tbl>
  <w:p w14:paraId="102A538E" w14:textId="77777777" w:rsidR="006C4C99" w:rsidRPr="00E40D13" w:rsidRDefault="006C4C99" w:rsidP="006C4C99">
    <w:pPr>
      <w:pStyle w:val="Footer"/>
      <w:rPr>
        <w:sz w:val="12"/>
        <w:szCs w:val="16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7970FF" w14:textId="77777777" w:rsidR="00563892" w:rsidRDefault="0056389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2A7DFC" w14:textId="77777777" w:rsidR="001705D0" w:rsidRDefault="001705D0" w:rsidP="00604A53">
      <w:pPr>
        <w:spacing w:after="0"/>
      </w:pPr>
      <w:r>
        <w:separator/>
      </w:r>
    </w:p>
  </w:footnote>
  <w:footnote w:type="continuationSeparator" w:id="0">
    <w:p w14:paraId="7E183730" w14:textId="77777777" w:rsidR="001705D0" w:rsidRDefault="001705D0" w:rsidP="00604A5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379425" w14:textId="77777777" w:rsidR="00563892" w:rsidRDefault="00563892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A10667" w14:textId="77777777" w:rsidR="00563892" w:rsidRDefault="00563892">
    <w:pPr>
      <w:pStyle w:val="Header"/>
    </w:pPr>
    <w:bookmarkStart w:id="0" w:name="_GoBack"/>
  </w:p>
  <w:bookmarkEnd w:id="0"/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8CBCEB" w14:textId="77777777" w:rsidR="00563892" w:rsidRDefault="0056389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E73"/>
    <w:rsid w:val="000B2DE4"/>
    <w:rsid w:val="001705D0"/>
    <w:rsid w:val="001F2943"/>
    <w:rsid w:val="002A1428"/>
    <w:rsid w:val="00342BCD"/>
    <w:rsid w:val="00397038"/>
    <w:rsid w:val="00397AD5"/>
    <w:rsid w:val="00563892"/>
    <w:rsid w:val="005A5736"/>
    <w:rsid w:val="00604A53"/>
    <w:rsid w:val="006C4C99"/>
    <w:rsid w:val="00997D0E"/>
    <w:rsid w:val="009E06F7"/>
    <w:rsid w:val="00A127E2"/>
    <w:rsid w:val="00A23D10"/>
    <w:rsid w:val="00A60E73"/>
    <w:rsid w:val="00B52D2E"/>
    <w:rsid w:val="00B66EDD"/>
    <w:rsid w:val="00D27E4F"/>
    <w:rsid w:val="00DF7E29"/>
    <w:rsid w:val="00E37CB3"/>
    <w:rsid w:val="00F3461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6B68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736"/>
    <w:pPr>
      <w:spacing w:after="120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0E7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4A53"/>
    <w:pPr>
      <w:tabs>
        <w:tab w:val="center" w:pos="4320"/>
        <w:tab w:val="right" w:pos="8640"/>
      </w:tabs>
      <w:spacing w:after="0"/>
    </w:pPr>
  </w:style>
  <w:style w:type="paragraph" w:customStyle="1" w:styleId="Music">
    <w:name w:val="Music"/>
    <w:basedOn w:val="Normal"/>
    <w:qFormat/>
    <w:rsid w:val="00604A53"/>
    <w:pPr>
      <w:spacing w:before="60" w:after="60"/>
    </w:pPr>
    <w:rPr>
      <w:rFonts w:asciiTheme="majorHAnsi" w:hAnsiTheme="majorHAnsi"/>
      <w:sz w:val="22"/>
    </w:rPr>
  </w:style>
  <w:style w:type="paragraph" w:customStyle="1" w:styleId="Non-Music">
    <w:name w:val="Non-Music"/>
    <w:basedOn w:val="Normal"/>
    <w:qFormat/>
    <w:rsid w:val="009E06F7"/>
    <w:pPr>
      <w:spacing w:before="20" w:after="20"/>
      <w:jc w:val="right"/>
    </w:pPr>
    <w:rPr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04A5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04A5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04A53"/>
    <w:rPr>
      <w:lang w:val="en-GB"/>
    </w:rPr>
  </w:style>
  <w:style w:type="paragraph" w:customStyle="1" w:styleId="Choice">
    <w:name w:val="Choice"/>
    <w:basedOn w:val="Music"/>
    <w:qFormat/>
    <w:rsid w:val="00397038"/>
    <w:rPr>
      <w:i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736"/>
    <w:pPr>
      <w:spacing w:after="120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0E7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4A53"/>
    <w:pPr>
      <w:tabs>
        <w:tab w:val="center" w:pos="4320"/>
        <w:tab w:val="right" w:pos="8640"/>
      </w:tabs>
      <w:spacing w:after="0"/>
    </w:pPr>
  </w:style>
  <w:style w:type="paragraph" w:customStyle="1" w:styleId="Music">
    <w:name w:val="Music"/>
    <w:basedOn w:val="Normal"/>
    <w:qFormat/>
    <w:rsid w:val="00604A53"/>
    <w:pPr>
      <w:spacing w:before="60" w:after="60"/>
    </w:pPr>
    <w:rPr>
      <w:rFonts w:asciiTheme="majorHAnsi" w:hAnsiTheme="majorHAnsi"/>
      <w:sz w:val="22"/>
    </w:rPr>
  </w:style>
  <w:style w:type="paragraph" w:customStyle="1" w:styleId="Non-Music">
    <w:name w:val="Non-Music"/>
    <w:basedOn w:val="Normal"/>
    <w:qFormat/>
    <w:rsid w:val="009E06F7"/>
    <w:pPr>
      <w:spacing w:before="20" w:after="20"/>
      <w:jc w:val="right"/>
    </w:pPr>
    <w:rPr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04A5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04A5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04A53"/>
    <w:rPr>
      <w:lang w:val="en-GB"/>
    </w:rPr>
  </w:style>
  <w:style w:type="paragraph" w:customStyle="1" w:styleId="Choice">
    <w:name w:val="Choice"/>
    <w:basedOn w:val="Music"/>
    <w:qFormat/>
    <w:rsid w:val="00397038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glossaryDocument" Target="glossary/document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DF28B306A873043B06549140FEE61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B06364-EDD2-BD47-9103-76F7C989128A}"/>
      </w:docPartPr>
      <w:docPartBody>
        <w:p w:rsidR="006663B2" w:rsidRDefault="006663B2" w:rsidP="006663B2">
          <w:pPr>
            <w:pStyle w:val="2DF28B306A873043B06549140FEE618D"/>
          </w:pPr>
          <w:r>
            <w:t>[Type text]</w:t>
          </w:r>
        </w:p>
      </w:docPartBody>
    </w:docPart>
    <w:docPart>
      <w:docPartPr>
        <w:name w:val="A933906166DF7344A06FA2F070272A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A462D7-848D-E44F-9619-7AE08923735D}"/>
      </w:docPartPr>
      <w:docPartBody>
        <w:p w:rsidR="006663B2" w:rsidRDefault="006663B2" w:rsidP="006663B2">
          <w:pPr>
            <w:pStyle w:val="A933906166DF7344A06FA2F070272AF3"/>
          </w:pPr>
          <w:r>
            <w:t>[Type text]</w:t>
          </w:r>
        </w:p>
      </w:docPartBody>
    </w:docPart>
    <w:docPart>
      <w:docPartPr>
        <w:name w:val="59D9230F7FC63643B8D6F88C9BFCD2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1B1ED8-94F9-4A42-A5AB-C04672238D45}"/>
      </w:docPartPr>
      <w:docPartBody>
        <w:p w:rsidR="006663B2" w:rsidRDefault="006663B2" w:rsidP="006663B2">
          <w:pPr>
            <w:pStyle w:val="59D9230F7FC63643B8D6F88C9BFCD21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3B2"/>
    <w:rsid w:val="0066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DF28B306A873043B06549140FEE618D">
    <w:name w:val="2DF28B306A873043B06549140FEE618D"/>
    <w:rsid w:val="006663B2"/>
  </w:style>
  <w:style w:type="paragraph" w:customStyle="1" w:styleId="A933906166DF7344A06FA2F070272AF3">
    <w:name w:val="A933906166DF7344A06FA2F070272AF3"/>
    <w:rsid w:val="006663B2"/>
  </w:style>
  <w:style w:type="paragraph" w:customStyle="1" w:styleId="59D9230F7FC63643B8D6F88C9BFCD216">
    <w:name w:val="59D9230F7FC63643B8D6F88C9BFCD216"/>
    <w:rsid w:val="006663B2"/>
  </w:style>
  <w:style w:type="paragraph" w:customStyle="1" w:styleId="F7CE116F4EE63444A0F068FC93ED1099">
    <w:name w:val="F7CE116F4EE63444A0F068FC93ED1099"/>
    <w:rsid w:val="006663B2"/>
  </w:style>
  <w:style w:type="paragraph" w:customStyle="1" w:styleId="BB80F467C222234CB2036D93C3715550">
    <w:name w:val="BB80F467C222234CB2036D93C3715550"/>
    <w:rsid w:val="006663B2"/>
  </w:style>
  <w:style w:type="paragraph" w:customStyle="1" w:styleId="5224F2B0A5169B4D8A61AFB5046E7FEE">
    <w:name w:val="5224F2B0A5169B4D8A61AFB5046E7FEE"/>
    <w:rsid w:val="006663B2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DF28B306A873043B06549140FEE618D">
    <w:name w:val="2DF28B306A873043B06549140FEE618D"/>
    <w:rsid w:val="006663B2"/>
  </w:style>
  <w:style w:type="paragraph" w:customStyle="1" w:styleId="A933906166DF7344A06FA2F070272AF3">
    <w:name w:val="A933906166DF7344A06FA2F070272AF3"/>
    <w:rsid w:val="006663B2"/>
  </w:style>
  <w:style w:type="paragraph" w:customStyle="1" w:styleId="59D9230F7FC63643B8D6F88C9BFCD216">
    <w:name w:val="59D9230F7FC63643B8D6F88C9BFCD216"/>
    <w:rsid w:val="006663B2"/>
  </w:style>
  <w:style w:type="paragraph" w:customStyle="1" w:styleId="F7CE116F4EE63444A0F068FC93ED1099">
    <w:name w:val="F7CE116F4EE63444A0F068FC93ED1099"/>
    <w:rsid w:val="006663B2"/>
  </w:style>
  <w:style w:type="paragraph" w:customStyle="1" w:styleId="BB80F467C222234CB2036D93C3715550">
    <w:name w:val="BB80F467C222234CB2036D93C3715550"/>
    <w:rsid w:val="006663B2"/>
  </w:style>
  <w:style w:type="paragraph" w:customStyle="1" w:styleId="5224F2B0A5169B4D8A61AFB5046E7FEE">
    <w:name w:val="5224F2B0A5169B4D8A61AFB5046E7FEE"/>
    <w:rsid w:val="006663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5B5CE78-8E46-7D4D-B94B-1A61A03BE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125</Words>
  <Characters>717</Characters>
  <Application>Microsoft Macintosh Word</Application>
  <DocSecurity>0</DocSecurity>
  <Lines>5</Lines>
  <Paragraphs>1</Paragraphs>
  <ScaleCrop>false</ScaleCrop>
  <Company>Catew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Foster</dc:creator>
  <cp:keywords/>
  <dc:description/>
  <cp:lastModifiedBy>Liturgy Office</cp:lastModifiedBy>
  <cp:revision>10</cp:revision>
  <cp:lastPrinted>2016-06-13T08:08:00Z</cp:lastPrinted>
  <dcterms:created xsi:type="dcterms:W3CDTF">2015-06-30T10:49:00Z</dcterms:created>
  <dcterms:modified xsi:type="dcterms:W3CDTF">2016-06-13T08:08:00Z</dcterms:modified>
</cp:coreProperties>
</file>